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3CF62C0F" w14:textId="5B6FD657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15DED2EB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FD4CA7">
        <w:rPr>
          <w:rFonts w:ascii="Times New Roman" w:hAnsi="Times New Roman" w:cs="Times New Roman"/>
          <w:sz w:val="26"/>
          <w:szCs w:val="26"/>
        </w:rPr>
        <w:t>19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FD4CA7">
        <w:rPr>
          <w:rFonts w:ascii="Times New Roman" w:hAnsi="Times New Roman" w:cs="Times New Roman"/>
          <w:sz w:val="26"/>
          <w:szCs w:val="26"/>
        </w:rPr>
        <w:t>ноября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9C6DA2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44463CA3" w:rsidR="00BB5FFA" w:rsidRDefault="00150FA9" w:rsidP="0059000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постановления администрации Советского района «</w:t>
      </w:r>
      <w:r w:rsidR="003E1CCD">
        <w:rPr>
          <w:rFonts w:ascii="Times New Roman" w:hAnsi="Times New Roman" w:cs="Times New Roman"/>
          <w:sz w:val="26"/>
          <w:szCs w:val="26"/>
        </w:rPr>
        <w:t xml:space="preserve">О </w:t>
      </w:r>
      <w:r w:rsidR="00E84F28">
        <w:rPr>
          <w:rFonts w:ascii="Times New Roman" w:hAnsi="Times New Roman" w:cs="Times New Roman"/>
          <w:sz w:val="26"/>
          <w:szCs w:val="26"/>
        </w:rPr>
        <w:t>внесении изменения в постановление администрации Советского района от 1</w:t>
      </w:r>
      <w:r w:rsidR="00FD4CA7">
        <w:rPr>
          <w:rFonts w:ascii="Times New Roman" w:hAnsi="Times New Roman" w:cs="Times New Roman"/>
          <w:sz w:val="26"/>
          <w:szCs w:val="26"/>
        </w:rPr>
        <w:t>0</w:t>
      </w:r>
      <w:r w:rsidR="00E84F28">
        <w:rPr>
          <w:rFonts w:ascii="Times New Roman" w:hAnsi="Times New Roman" w:cs="Times New Roman"/>
          <w:sz w:val="26"/>
          <w:szCs w:val="26"/>
        </w:rPr>
        <w:t>.03.2025 № 2</w:t>
      </w:r>
      <w:r w:rsidR="00FD4CA7">
        <w:rPr>
          <w:rFonts w:ascii="Times New Roman" w:hAnsi="Times New Roman" w:cs="Times New Roman"/>
          <w:sz w:val="26"/>
          <w:szCs w:val="26"/>
        </w:rPr>
        <w:t>87</w:t>
      </w:r>
      <w:r w:rsidR="00BB5FFA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5FF17B54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DF7CD9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5376C8CF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095F51">
        <w:rPr>
          <w:color w:val="000000"/>
          <w:sz w:val="26"/>
          <w:szCs w:val="26"/>
        </w:rPr>
        <w:t xml:space="preserve">(ы)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095F51">
        <w:rPr>
          <w:color w:val="000000"/>
          <w:sz w:val="26"/>
          <w:szCs w:val="26"/>
        </w:rPr>
        <w:t xml:space="preserve">Администрация Советского района; </w:t>
      </w:r>
      <w:r w:rsidR="00F13AF0">
        <w:rPr>
          <w:sz w:val="26"/>
          <w:szCs w:val="26"/>
        </w:rPr>
        <w:t>Финансово-экономическое управление администрации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7B2DC962" w14:textId="24E57767" w:rsidR="00B347AE" w:rsidRPr="003811CB" w:rsidRDefault="00B347AE" w:rsidP="00B347AE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проект постановления администрации Советского района «</w:t>
      </w:r>
      <w:r w:rsidR="00E84F28">
        <w:rPr>
          <w:sz w:val="26"/>
          <w:szCs w:val="26"/>
        </w:rPr>
        <w:t>О внесении изменения в постановление администрации Советского района от 1</w:t>
      </w:r>
      <w:r w:rsidR="00FD4CA7">
        <w:rPr>
          <w:sz w:val="26"/>
          <w:szCs w:val="26"/>
        </w:rPr>
        <w:t>0</w:t>
      </w:r>
      <w:r w:rsidR="00E84F28">
        <w:rPr>
          <w:sz w:val="26"/>
          <w:szCs w:val="26"/>
        </w:rPr>
        <w:t>.03.2025 № 2</w:t>
      </w:r>
      <w:r w:rsidR="00FD4CA7">
        <w:rPr>
          <w:sz w:val="26"/>
          <w:szCs w:val="26"/>
        </w:rPr>
        <w:t>87</w:t>
      </w:r>
      <w:r w:rsidRPr="003811CB">
        <w:rPr>
          <w:sz w:val="26"/>
          <w:szCs w:val="26"/>
        </w:rPr>
        <w:t>»</w:t>
      </w:r>
      <w:r>
        <w:rPr>
          <w:sz w:val="26"/>
          <w:szCs w:val="26"/>
        </w:rPr>
        <w:t xml:space="preserve">; исходящая корреспонденция заместителя главы Советского района по финансам, начальника Финансово-экономического управления администрации Советского района от </w:t>
      </w:r>
      <w:r w:rsidR="00FD4CA7">
        <w:rPr>
          <w:sz w:val="26"/>
          <w:szCs w:val="26"/>
        </w:rPr>
        <w:t>19</w:t>
      </w:r>
      <w:r w:rsidRPr="006B0238">
        <w:rPr>
          <w:sz w:val="26"/>
          <w:szCs w:val="26"/>
        </w:rPr>
        <w:t>.</w:t>
      </w:r>
      <w:r w:rsidR="00FD4CA7">
        <w:rPr>
          <w:sz w:val="26"/>
          <w:szCs w:val="26"/>
        </w:rPr>
        <w:t>11</w:t>
      </w:r>
      <w:r w:rsidRPr="006B0238">
        <w:rPr>
          <w:sz w:val="26"/>
          <w:szCs w:val="26"/>
        </w:rPr>
        <w:t>.202</w:t>
      </w:r>
      <w:r w:rsidR="009C6DA2">
        <w:rPr>
          <w:sz w:val="26"/>
          <w:szCs w:val="26"/>
        </w:rPr>
        <w:t>5</w:t>
      </w:r>
      <w:r w:rsidRPr="006B0238">
        <w:rPr>
          <w:sz w:val="26"/>
          <w:szCs w:val="26"/>
        </w:rPr>
        <w:t xml:space="preserve"> № </w:t>
      </w:r>
      <w:r w:rsidR="0003099E">
        <w:rPr>
          <w:sz w:val="26"/>
          <w:szCs w:val="26"/>
        </w:rPr>
        <w:t>20-</w:t>
      </w:r>
      <w:r w:rsidRPr="006B0238">
        <w:rPr>
          <w:sz w:val="26"/>
          <w:szCs w:val="26"/>
        </w:rPr>
        <w:t>0</w:t>
      </w:r>
      <w:r>
        <w:rPr>
          <w:sz w:val="26"/>
          <w:szCs w:val="26"/>
        </w:rPr>
        <w:t>5</w:t>
      </w:r>
      <w:r w:rsidRPr="006B0238">
        <w:rPr>
          <w:sz w:val="26"/>
          <w:szCs w:val="26"/>
        </w:rPr>
        <w:t>-</w:t>
      </w:r>
      <w:r>
        <w:rPr>
          <w:sz w:val="26"/>
          <w:szCs w:val="26"/>
        </w:rPr>
        <w:t>исх</w:t>
      </w:r>
      <w:r w:rsidRPr="006B0238">
        <w:rPr>
          <w:sz w:val="26"/>
          <w:szCs w:val="26"/>
        </w:rPr>
        <w:t>-</w:t>
      </w:r>
      <w:r w:rsidR="00FD4CA7">
        <w:rPr>
          <w:sz w:val="26"/>
          <w:szCs w:val="26"/>
        </w:rPr>
        <w:t>720</w:t>
      </w:r>
      <w:r w:rsidRPr="006B0238">
        <w:rPr>
          <w:sz w:val="26"/>
          <w:szCs w:val="26"/>
        </w:rPr>
        <w:t xml:space="preserve">, входящая корреспонденция КСП от </w:t>
      </w:r>
      <w:r w:rsidR="00FD4CA7">
        <w:rPr>
          <w:sz w:val="26"/>
          <w:szCs w:val="26"/>
        </w:rPr>
        <w:t>19</w:t>
      </w:r>
      <w:r w:rsidRPr="006B0238">
        <w:rPr>
          <w:sz w:val="26"/>
          <w:szCs w:val="26"/>
        </w:rPr>
        <w:t>.</w:t>
      </w:r>
      <w:r w:rsidR="00FD4CA7">
        <w:rPr>
          <w:sz w:val="26"/>
          <w:szCs w:val="26"/>
        </w:rPr>
        <w:t>11</w:t>
      </w:r>
      <w:r w:rsidRPr="006B0238">
        <w:rPr>
          <w:sz w:val="26"/>
          <w:szCs w:val="26"/>
        </w:rPr>
        <w:t>.202</w:t>
      </w:r>
      <w:r w:rsidR="009C6DA2">
        <w:rPr>
          <w:sz w:val="26"/>
          <w:szCs w:val="26"/>
        </w:rPr>
        <w:t>5 № 20-96-вх-</w:t>
      </w:r>
      <w:r w:rsidR="00FD4CA7">
        <w:rPr>
          <w:sz w:val="26"/>
          <w:szCs w:val="26"/>
        </w:rPr>
        <w:t>696</w:t>
      </w:r>
      <w:r w:rsidRPr="006B0238">
        <w:rPr>
          <w:sz w:val="26"/>
          <w:szCs w:val="26"/>
        </w:rPr>
        <w:t xml:space="preserve"> </w:t>
      </w:r>
      <w:r w:rsidR="0003099E">
        <w:rPr>
          <w:sz w:val="26"/>
          <w:szCs w:val="26"/>
        </w:rPr>
        <w:t>по СЭД ДЕЛО</w:t>
      </w:r>
      <w:r w:rsidRPr="003811CB">
        <w:rPr>
          <w:sz w:val="26"/>
          <w:szCs w:val="26"/>
        </w:rPr>
        <w:t>.</w:t>
      </w:r>
    </w:p>
    <w:p w14:paraId="2693AAEA" w14:textId="77777777" w:rsidR="00B347AE" w:rsidRDefault="00B347AE" w:rsidP="00B347AE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0A10A5A8" w14:textId="22F05874" w:rsidR="00B347AE" w:rsidRDefault="00B347AE" w:rsidP="00B347AE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FD4CA7">
        <w:rPr>
          <w:color w:val="000000"/>
          <w:sz w:val="26"/>
          <w:szCs w:val="26"/>
        </w:rPr>
        <w:t>19</w:t>
      </w:r>
      <w:r w:rsidR="00E84F28" w:rsidRPr="006B0238">
        <w:rPr>
          <w:sz w:val="26"/>
          <w:szCs w:val="26"/>
        </w:rPr>
        <w:t>.</w:t>
      </w:r>
      <w:r w:rsidR="00FD4CA7">
        <w:rPr>
          <w:sz w:val="26"/>
          <w:szCs w:val="26"/>
        </w:rPr>
        <w:t>11</w:t>
      </w:r>
      <w:r w:rsidR="00E84F28" w:rsidRPr="006B0238">
        <w:rPr>
          <w:sz w:val="26"/>
          <w:szCs w:val="26"/>
        </w:rPr>
        <w:t>.202</w:t>
      </w:r>
      <w:r w:rsidR="00E84F28">
        <w:rPr>
          <w:sz w:val="26"/>
          <w:szCs w:val="26"/>
        </w:rPr>
        <w:t>5</w:t>
      </w:r>
      <w:r w:rsidRPr="003811CB">
        <w:rPr>
          <w:sz w:val="26"/>
          <w:szCs w:val="26"/>
        </w:rPr>
        <w:t xml:space="preserve"> по </w:t>
      </w:r>
      <w:r w:rsidR="00FD4CA7">
        <w:rPr>
          <w:sz w:val="26"/>
          <w:szCs w:val="26"/>
        </w:rPr>
        <w:t>09</w:t>
      </w:r>
      <w:r w:rsidR="00E84F28" w:rsidRPr="006B0238">
        <w:rPr>
          <w:sz w:val="26"/>
          <w:szCs w:val="26"/>
        </w:rPr>
        <w:t>.</w:t>
      </w:r>
      <w:r w:rsidR="00FD4CA7">
        <w:rPr>
          <w:sz w:val="26"/>
          <w:szCs w:val="26"/>
        </w:rPr>
        <w:t>12</w:t>
      </w:r>
      <w:r w:rsidR="00E84F28" w:rsidRPr="006B0238">
        <w:rPr>
          <w:sz w:val="26"/>
          <w:szCs w:val="26"/>
        </w:rPr>
        <w:t>.202</w:t>
      </w:r>
      <w:r w:rsidR="00E84F28">
        <w:rPr>
          <w:sz w:val="26"/>
          <w:szCs w:val="26"/>
        </w:rPr>
        <w:t>5</w:t>
      </w:r>
      <w:r>
        <w:rPr>
          <w:sz w:val="26"/>
          <w:szCs w:val="26"/>
        </w:rPr>
        <w:t>;</w:t>
      </w:r>
    </w:p>
    <w:p w14:paraId="3BAFDEEB" w14:textId="46EC3606" w:rsidR="00B347AE" w:rsidRPr="003811CB" w:rsidRDefault="00B347AE" w:rsidP="00B347AE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FD4CA7">
        <w:rPr>
          <w:sz w:val="26"/>
          <w:szCs w:val="26"/>
        </w:rPr>
        <w:t>19</w:t>
      </w:r>
      <w:r w:rsidR="00E84F28" w:rsidRPr="006B0238">
        <w:rPr>
          <w:sz w:val="26"/>
          <w:szCs w:val="26"/>
        </w:rPr>
        <w:t>.</w:t>
      </w:r>
      <w:r w:rsidR="00FD4CA7">
        <w:rPr>
          <w:sz w:val="26"/>
          <w:szCs w:val="26"/>
        </w:rPr>
        <w:t>11</w:t>
      </w:r>
      <w:r w:rsidR="00E84F28" w:rsidRPr="006B0238">
        <w:rPr>
          <w:sz w:val="26"/>
          <w:szCs w:val="26"/>
        </w:rPr>
        <w:t>.202</w:t>
      </w:r>
      <w:r w:rsidR="00E84F28">
        <w:rPr>
          <w:sz w:val="26"/>
          <w:szCs w:val="26"/>
        </w:rPr>
        <w:t>5</w:t>
      </w:r>
      <w:r>
        <w:rPr>
          <w:sz w:val="26"/>
          <w:szCs w:val="26"/>
        </w:rPr>
        <w:t xml:space="preserve"> по </w:t>
      </w:r>
      <w:r w:rsidR="00FD4CA7">
        <w:rPr>
          <w:sz w:val="26"/>
          <w:szCs w:val="26"/>
        </w:rPr>
        <w:t>19</w:t>
      </w:r>
      <w:r w:rsidR="00E84F28" w:rsidRPr="006B0238">
        <w:rPr>
          <w:sz w:val="26"/>
          <w:szCs w:val="26"/>
        </w:rPr>
        <w:t>.</w:t>
      </w:r>
      <w:r w:rsidR="00FD4CA7">
        <w:rPr>
          <w:sz w:val="26"/>
          <w:szCs w:val="26"/>
        </w:rPr>
        <w:t>11</w:t>
      </w:r>
      <w:r w:rsidR="00E84F28" w:rsidRPr="006B0238">
        <w:rPr>
          <w:sz w:val="26"/>
          <w:szCs w:val="26"/>
        </w:rPr>
        <w:t>.202</w:t>
      </w:r>
      <w:r w:rsidR="00E84F28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14:paraId="0D5A8D85" w14:textId="1D51DD63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68A6D13D" w14:textId="13067905" w:rsidR="00ED6E2E" w:rsidRDefault="00ED6E2E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</w:t>
      </w:r>
      <w:r w:rsidR="004D3FFD">
        <w:rPr>
          <w:sz w:val="26"/>
          <w:szCs w:val="26"/>
        </w:rPr>
        <w:t xml:space="preserve">иные </w:t>
      </w:r>
      <w:r w:rsidR="00F13AF0">
        <w:rPr>
          <w:sz w:val="26"/>
          <w:szCs w:val="26"/>
        </w:rPr>
        <w:t>межбюд</w:t>
      </w:r>
      <w:r w:rsidR="004D3FFD">
        <w:rPr>
          <w:sz w:val="26"/>
          <w:szCs w:val="26"/>
        </w:rPr>
        <w:t xml:space="preserve">жетные трансферты </w:t>
      </w:r>
      <w:r w:rsidR="009C6DA2">
        <w:rPr>
          <w:sz w:val="26"/>
          <w:szCs w:val="26"/>
        </w:rPr>
        <w:t xml:space="preserve">г.п. </w:t>
      </w:r>
      <w:r w:rsidR="00FD4CA7">
        <w:rPr>
          <w:sz w:val="26"/>
          <w:szCs w:val="26"/>
        </w:rPr>
        <w:t>Малиновский</w:t>
      </w:r>
      <w:r w:rsidR="00DF7CD9">
        <w:rPr>
          <w:sz w:val="26"/>
          <w:szCs w:val="26"/>
        </w:rPr>
        <w:t xml:space="preserve"> </w:t>
      </w:r>
      <w:r w:rsidR="003E1CCD">
        <w:rPr>
          <w:sz w:val="26"/>
          <w:szCs w:val="26"/>
        </w:rPr>
        <w:t xml:space="preserve">на </w:t>
      </w:r>
      <w:r w:rsidR="00E3392C">
        <w:rPr>
          <w:sz w:val="26"/>
          <w:szCs w:val="26"/>
        </w:rPr>
        <w:t>мероприятия по трудоустройству граждан</w:t>
      </w:r>
      <w:r w:rsidR="00590000">
        <w:rPr>
          <w:sz w:val="26"/>
          <w:szCs w:val="26"/>
        </w:rPr>
        <w:t>.</w:t>
      </w:r>
    </w:p>
    <w:p w14:paraId="74FC37A2" w14:textId="57F0643D" w:rsidR="00A70784" w:rsidRDefault="00ED6E2E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BB5FFA">
        <w:rPr>
          <w:sz w:val="26"/>
          <w:szCs w:val="26"/>
        </w:rPr>
        <w:t>. Размер расходных обязательств Советского района</w:t>
      </w:r>
      <w:r w:rsidR="00A70784">
        <w:rPr>
          <w:sz w:val="26"/>
          <w:szCs w:val="26"/>
        </w:rPr>
        <w:t>:</w:t>
      </w:r>
    </w:p>
    <w:p w14:paraId="29A0420C" w14:textId="6E6DEB53" w:rsidR="00A70784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а)</w:t>
      </w:r>
      <w:r w:rsidR="00BB5FFA">
        <w:rPr>
          <w:sz w:val="26"/>
          <w:szCs w:val="26"/>
        </w:rPr>
        <w:t xml:space="preserve"> принимаемых (увеличивающихся) в результате реализации проекта – </w:t>
      </w:r>
      <w:r w:rsidR="00FD4CA7">
        <w:rPr>
          <w:sz w:val="26"/>
          <w:szCs w:val="26"/>
        </w:rPr>
        <w:t>126 781,34</w:t>
      </w:r>
      <w:r w:rsidR="00E84F28">
        <w:rPr>
          <w:sz w:val="26"/>
          <w:szCs w:val="26"/>
        </w:rPr>
        <w:t xml:space="preserve"> (</w:t>
      </w:r>
      <w:r w:rsidR="00FD4CA7">
        <w:rPr>
          <w:b/>
          <w:bCs/>
          <w:sz w:val="26"/>
          <w:szCs w:val="26"/>
        </w:rPr>
        <w:t>563 253,33</w:t>
      </w:r>
      <w:r w:rsidR="00E84F28">
        <w:rPr>
          <w:sz w:val="26"/>
          <w:szCs w:val="26"/>
        </w:rPr>
        <w:t>-</w:t>
      </w:r>
      <w:r w:rsidR="00FD4CA7">
        <w:rPr>
          <w:sz w:val="26"/>
          <w:szCs w:val="26"/>
        </w:rPr>
        <w:t>436 471,99</w:t>
      </w:r>
      <w:r w:rsidR="009C6DA2">
        <w:rPr>
          <w:sz w:val="26"/>
          <w:szCs w:val="26"/>
        </w:rPr>
        <w:t xml:space="preserve"> руб. (Зеленоборск)</w:t>
      </w:r>
      <w:r w:rsidR="00E84F28">
        <w:rPr>
          <w:sz w:val="26"/>
          <w:szCs w:val="26"/>
        </w:rPr>
        <w:t>)</w:t>
      </w:r>
      <w:r w:rsidR="009C6DA2">
        <w:rPr>
          <w:sz w:val="26"/>
          <w:szCs w:val="26"/>
        </w:rPr>
        <w:t>; обеспечены бюджетными ассигнованиями</w:t>
      </w:r>
      <w:r w:rsidR="00E84F28">
        <w:rPr>
          <w:sz w:val="26"/>
          <w:szCs w:val="26"/>
        </w:rPr>
        <w:t xml:space="preserve"> с учетом СБР</w:t>
      </w:r>
      <w:r>
        <w:rPr>
          <w:sz w:val="26"/>
          <w:szCs w:val="26"/>
        </w:rPr>
        <w:t>;</w:t>
      </w:r>
    </w:p>
    <w:p w14:paraId="65F3F278" w14:textId="7BFF31BF" w:rsidR="00BB5FFA" w:rsidRPr="003811CB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</w:t>
      </w:r>
      <w:r w:rsidR="009C6DA2">
        <w:rPr>
          <w:sz w:val="26"/>
          <w:szCs w:val="26"/>
        </w:rPr>
        <w:t>нет</w:t>
      </w:r>
      <w:r w:rsidR="006161CA">
        <w:rPr>
          <w:sz w:val="26"/>
          <w:szCs w:val="26"/>
        </w:rPr>
        <w:t>.</w:t>
      </w:r>
      <w:r w:rsidR="004D4BDF">
        <w:rPr>
          <w:sz w:val="26"/>
          <w:szCs w:val="26"/>
        </w:rPr>
        <w:t xml:space="preserve">  </w:t>
      </w:r>
      <w:r w:rsidR="00BB5FFA">
        <w:rPr>
          <w:sz w:val="26"/>
          <w:szCs w:val="26"/>
        </w:rPr>
        <w:t xml:space="preserve"> </w:t>
      </w:r>
    </w:p>
    <w:p w14:paraId="5AA9C68D" w14:textId="3FA3B976" w:rsidR="00BB5FFA" w:rsidRPr="003811CB" w:rsidRDefault="00ED6E2E" w:rsidP="00BB5FFA">
      <w:pPr>
        <w:tabs>
          <w:tab w:val="left" w:pos="4886"/>
        </w:tabs>
        <w:spacing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>8</w:t>
      </w:r>
      <w:r w:rsidR="00BB5FFA" w:rsidRPr="003811CB">
        <w:rPr>
          <w:sz w:val="26"/>
          <w:szCs w:val="26"/>
        </w:rPr>
        <w:t>. </w:t>
      </w:r>
      <w:r w:rsidR="00BB5FFA">
        <w:rPr>
          <w:sz w:val="26"/>
          <w:szCs w:val="26"/>
        </w:rPr>
        <w:t>Результат</w:t>
      </w:r>
      <w:r w:rsidR="00BB5FFA" w:rsidRPr="003811CB">
        <w:rPr>
          <w:sz w:val="26"/>
          <w:szCs w:val="26"/>
        </w:rPr>
        <w:t xml:space="preserve"> </w:t>
      </w:r>
      <w:r w:rsidR="00BB5FFA" w:rsidRPr="00D327E9">
        <w:rPr>
          <w:sz w:val="26"/>
          <w:szCs w:val="26"/>
        </w:rPr>
        <w:t>экспертно-аналитического</w:t>
      </w:r>
      <w:r w:rsidR="00BB5FFA" w:rsidRPr="003811CB">
        <w:rPr>
          <w:sz w:val="26"/>
          <w:szCs w:val="26"/>
        </w:rPr>
        <w:t xml:space="preserve"> мероприятия</w:t>
      </w:r>
      <w:r w:rsidR="00BB5FFA">
        <w:rPr>
          <w:sz w:val="26"/>
          <w:szCs w:val="26"/>
        </w:rPr>
        <w:t>: замечания,</w:t>
      </w:r>
      <w:r w:rsidR="00561DB1">
        <w:rPr>
          <w:sz w:val="26"/>
          <w:szCs w:val="26"/>
        </w:rPr>
        <w:t xml:space="preserve"> требования, рекомендации и</w:t>
      </w:r>
      <w:r w:rsidR="00BB5FFA">
        <w:rPr>
          <w:sz w:val="26"/>
          <w:szCs w:val="26"/>
        </w:rPr>
        <w:t xml:space="preserve"> предложения КСП отсутствуют; </w:t>
      </w:r>
      <w:r w:rsidR="00BB5FFA" w:rsidRPr="003C3B5D">
        <w:rPr>
          <w:b/>
          <w:bCs/>
          <w:sz w:val="26"/>
          <w:szCs w:val="26"/>
        </w:rPr>
        <w:t>проект МПА согласован КСП</w:t>
      </w:r>
      <w:r w:rsidR="00BB5FFA">
        <w:rPr>
          <w:color w:val="000000"/>
          <w:sz w:val="26"/>
          <w:szCs w:val="26"/>
        </w:rPr>
        <w:t>.</w:t>
      </w:r>
    </w:p>
    <w:p w14:paraId="3E32EAB6" w14:textId="77777777" w:rsidR="00BB5FFA" w:rsidRDefault="00BB5FFA" w:rsidP="00BB5FFA">
      <w:pPr>
        <w:rPr>
          <w:sz w:val="26"/>
          <w:szCs w:val="26"/>
        </w:rPr>
      </w:pPr>
    </w:p>
    <w:p w14:paraId="426319A4" w14:textId="77777777" w:rsidR="00BB5FFA" w:rsidRDefault="00BB5FFA" w:rsidP="00BB5FFA">
      <w:pPr>
        <w:rPr>
          <w:sz w:val="26"/>
          <w:szCs w:val="26"/>
        </w:rPr>
      </w:pPr>
    </w:p>
    <w:p w14:paraId="743B4B9F" w14:textId="070EC6A0" w:rsidR="00310C56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5CE6AB09" w14:textId="0EFDC97C" w:rsidR="00BC70F6" w:rsidRPr="00310C56" w:rsidRDefault="00FD4CA7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5B036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11</w:t>
      </w:r>
      <w:r w:rsidR="005B0364">
        <w:rPr>
          <w:rFonts w:ascii="Times New Roman" w:hAnsi="Times New Roman" w:cs="Times New Roman"/>
          <w:sz w:val="26"/>
          <w:szCs w:val="26"/>
        </w:rPr>
        <w:t>.202</w:t>
      </w:r>
      <w:r w:rsidR="009C6DA2">
        <w:rPr>
          <w:rFonts w:ascii="Times New Roman" w:hAnsi="Times New Roman" w:cs="Times New Roman"/>
          <w:sz w:val="26"/>
          <w:szCs w:val="26"/>
        </w:rPr>
        <w:t>5</w:t>
      </w:r>
    </w:p>
    <w:sectPr w:rsidR="00BC70F6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201A5"/>
    <w:rsid w:val="0003099E"/>
    <w:rsid w:val="00095F51"/>
    <w:rsid w:val="000B2F6C"/>
    <w:rsid w:val="001118DD"/>
    <w:rsid w:val="00150FA9"/>
    <w:rsid w:val="00157F6F"/>
    <w:rsid w:val="002764C2"/>
    <w:rsid w:val="00292DA7"/>
    <w:rsid w:val="002D61FC"/>
    <w:rsid w:val="00310C56"/>
    <w:rsid w:val="003352FE"/>
    <w:rsid w:val="003D16F5"/>
    <w:rsid w:val="003E1CCD"/>
    <w:rsid w:val="00415BDD"/>
    <w:rsid w:val="004724E5"/>
    <w:rsid w:val="004D3FFD"/>
    <w:rsid w:val="004D4BDF"/>
    <w:rsid w:val="00523A90"/>
    <w:rsid w:val="00532CFE"/>
    <w:rsid w:val="005413D5"/>
    <w:rsid w:val="00561DB1"/>
    <w:rsid w:val="00590000"/>
    <w:rsid w:val="005A7D55"/>
    <w:rsid w:val="005B0364"/>
    <w:rsid w:val="005B0877"/>
    <w:rsid w:val="005D6116"/>
    <w:rsid w:val="006161CA"/>
    <w:rsid w:val="006E64A7"/>
    <w:rsid w:val="006F0B56"/>
    <w:rsid w:val="007250F2"/>
    <w:rsid w:val="007E3B9F"/>
    <w:rsid w:val="007F2837"/>
    <w:rsid w:val="0084079D"/>
    <w:rsid w:val="008928C4"/>
    <w:rsid w:val="009B070D"/>
    <w:rsid w:val="009C6DA2"/>
    <w:rsid w:val="00A03981"/>
    <w:rsid w:val="00A62851"/>
    <w:rsid w:val="00A70784"/>
    <w:rsid w:val="00AB4050"/>
    <w:rsid w:val="00B24CB4"/>
    <w:rsid w:val="00B347AE"/>
    <w:rsid w:val="00B614EE"/>
    <w:rsid w:val="00BB5FFA"/>
    <w:rsid w:val="00BB78CB"/>
    <w:rsid w:val="00BC70F6"/>
    <w:rsid w:val="00C11240"/>
    <w:rsid w:val="00CF0A8A"/>
    <w:rsid w:val="00CF548D"/>
    <w:rsid w:val="00D60E2F"/>
    <w:rsid w:val="00DF7CD9"/>
    <w:rsid w:val="00E10567"/>
    <w:rsid w:val="00E113C2"/>
    <w:rsid w:val="00E3392C"/>
    <w:rsid w:val="00E84F28"/>
    <w:rsid w:val="00ED6E2E"/>
    <w:rsid w:val="00EF4E47"/>
    <w:rsid w:val="00F13AF0"/>
    <w:rsid w:val="00F8691E"/>
    <w:rsid w:val="00FD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38</cp:revision>
  <cp:lastPrinted>2024-06-13T04:30:00Z</cp:lastPrinted>
  <dcterms:created xsi:type="dcterms:W3CDTF">2022-07-06T07:40:00Z</dcterms:created>
  <dcterms:modified xsi:type="dcterms:W3CDTF">2025-11-19T10:43:00Z</dcterms:modified>
</cp:coreProperties>
</file>